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9E7"/>
  <w:body>
    <w:p w:rsidR="00F63A91" w:rsidRDefault="00E058A8" w:rsidP="00E0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58A8" w:rsidRDefault="00E058A8" w:rsidP="00E0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F63A91" w:rsidRDefault="00F63A91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91" w:rsidRPr="00D071C3" w:rsidRDefault="00F63A91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8" w:rsidRDefault="00E058A8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8" w:rsidRDefault="00E058A8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8" w:rsidRDefault="00E058A8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8" w:rsidRDefault="00E058A8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8" w:rsidRDefault="00E058A8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8" w:rsidRDefault="00E058A8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8" w:rsidRPr="00D071C3" w:rsidRDefault="00E058A8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60275F" w:rsidRDefault="00A50A40" w:rsidP="00E0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0A40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14.25pt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ITPAIAAFs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" filled="f" stroked="f">
            <v:textbox style="mso-fit-shape-to-text:t">
              <w:txbxContent>
                <w:p w:rsidR="00E058A8" w:rsidRPr="00E058A8" w:rsidRDefault="0060275F" w:rsidP="00E058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</w:pPr>
                  <w:r w:rsidRPr="00E058A8"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  <w:t>ЕСЛИ ВЫ</w:t>
                  </w:r>
                  <w:r w:rsidR="00E506A9"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  <w:t xml:space="preserve"> СОБ</w:t>
                  </w:r>
                  <w:r w:rsidR="00E058A8" w:rsidRPr="00E058A8"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  <w:t>РА</w:t>
                  </w:r>
                  <w:r w:rsidR="00E058A8"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  <w:t>ЛИ</w:t>
                  </w:r>
                  <w:r w:rsidR="00E058A8" w:rsidRPr="00E058A8"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  <w:t>СЬ</w:t>
                  </w:r>
                </w:p>
                <w:p w:rsidR="00E058A8" w:rsidRPr="00E058A8" w:rsidRDefault="0060275F" w:rsidP="00E058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</w:pPr>
                  <w:r w:rsidRPr="00E058A8"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  <w:t>В ЛЕС</w:t>
                  </w:r>
                  <w:r w:rsidR="00E058A8" w:rsidRPr="00E058A8">
                    <w:rPr>
                      <w:rFonts w:ascii="Times New Roman" w:hAnsi="Times New Roman" w:cs="Times New Roman"/>
                      <w:b/>
                      <w:color w:val="33CC33"/>
                      <w:sz w:val="72"/>
                      <w:szCs w:val="72"/>
                    </w:rPr>
                    <w:t>…</w:t>
                  </w:r>
                </w:p>
              </w:txbxContent>
            </v:textbox>
            <w10:wrap anchorx="margin"/>
          </v:shape>
        </w:pict>
      </w:r>
      <w:r w:rsidR="00E058A8" w:rsidRPr="0060275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12" w:rsidRDefault="00337D12" w:rsidP="00337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подобрала и оформила </w:t>
      </w:r>
    </w:p>
    <w:p w:rsidR="00D071C3" w:rsidRPr="00D071C3" w:rsidRDefault="00337D12" w:rsidP="00337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Селиверстова Е.Б.</w:t>
      </w:r>
    </w:p>
    <w:p w:rsidR="00D071C3" w:rsidRPr="00D071C3" w:rsidRDefault="00BE221C" w:rsidP="00337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279458" cy="2981325"/>
            <wp:effectExtent l="0" t="0" r="0" b="0"/>
            <wp:wrapNone/>
            <wp:docPr id="5" name="Рисунок 5" descr="http://images.freeimages.com/images/premium/previews/2085/20852944-family-camp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reeimages.com/images/premium/previews/2085/20852944-family-camping-ki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58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3" w:rsidRPr="00D071C3" w:rsidRDefault="00D071C3" w:rsidP="0098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CD" w:rsidRDefault="004D26CD" w:rsidP="00337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6CD" w:rsidRDefault="004D26CD" w:rsidP="00337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6CD" w:rsidRDefault="004D26CD" w:rsidP="00337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8A8" w:rsidRDefault="00337D12" w:rsidP="0080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Мегион</w:t>
      </w:r>
      <w:r w:rsidR="00805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05E91" w:rsidRPr="00F63A91" w:rsidRDefault="00805E91" w:rsidP="00805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8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3369310" cy="2386330"/>
            <wp:effectExtent l="0" t="0" r="2540" b="0"/>
            <wp:wrapTight wrapText="bothSides">
              <wp:wrapPolygon edited="0">
                <wp:start x="489" y="0"/>
                <wp:lineTo x="0" y="345"/>
                <wp:lineTo x="0" y="21209"/>
                <wp:lineTo x="489" y="21382"/>
                <wp:lineTo x="21006" y="21382"/>
                <wp:lineTo x="21494" y="21209"/>
                <wp:lineTo x="21494" y="345"/>
                <wp:lineTo x="21006" y="0"/>
                <wp:lineTo x="489" y="0"/>
              </wp:wrapPolygon>
            </wp:wrapTight>
            <wp:docPr id="6" name="Рисунок 6" descr="http://familytrek.ru/images/semejnyjpo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milytrek.ru/images/semejnyjpoho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63A91">
        <w:rPr>
          <w:rFonts w:ascii="Times New Roman" w:hAnsi="Times New Roman" w:cs="Times New Roman"/>
          <w:b/>
          <w:i/>
          <w:sz w:val="28"/>
          <w:szCs w:val="28"/>
        </w:rPr>
        <w:t xml:space="preserve">Окружающая природа – это настоящий подарок земли. Но человек часто не ценит ее и сам уничтожает, не смотря на то, что природа его кормит, лечит и снабжает кислородом. Давайте объединим усилия и поможем внешней среде заботиться о нас! Для этого достаточно, чтобы каждый из нас вложил свою долю помощи в общий природный фонд. </w:t>
      </w:r>
    </w:p>
    <w:p w:rsidR="00805E91" w:rsidRPr="00D071C3" w:rsidRDefault="00805E91" w:rsidP="0080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91" w:rsidRPr="00D071C3" w:rsidRDefault="00805E91" w:rsidP="00805E91">
      <w:pPr>
        <w:spacing w:after="0" w:line="240" w:lineRule="auto"/>
        <w:jc w:val="both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D071C3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Если вы собрались в лес </w:t>
      </w:r>
    </w:p>
    <w:p w:rsidR="00805E91" w:rsidRPr="00E058A8" w:rsidRDefault="00805E91" w:rsidP="00805E9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8A8">
        <w:rPr>
          <w:rFonts w:ascii="Times New Roman" w:hAnsi="Times New Roman" w:cs="Times New Roman"/>
          <w:sz w:val="28"/>
          <w:szCs w:val="28"/>
        </w:rPr>
        <w:t xml:space="preserve">Перед тем как отправиться в лес, для начала предупредите своих родных, куда именно вы собираетесь. </w:t>
      </w:r>
    </w:p>
    <w:p w:rsidR="00805E91" w:rsidRPr="00D071C3" w:rsidRDefault="00805E91" w:rsidP="00805E9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Если вы будете двигаться туда на машине, рассчитайте, какое количество бензина вам потребуется. </w:t>
      </w:r>
    </w:p>
    <w:p w:rsidR="00805E91" w:rsidRPr="00D071C3" w:rsidRDefault="00805E91" w:rsidP="00805E9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Запаситесь спичками в сухом коробке, часами и компасом. </w:t>
      </w:r>
    </w:p>
    <w:p w:rsidR="00805E91" w:rsidRPr="00D071C3" w:rsidRDefault="00805E91" w:rsidP="00805E9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Не забудьте взять нож, желательно, чтобы он находился не в сумке, а у вас в кармане. </w:t>
      </w:r>
    </w:p>
    <w:p w:rsidR="00805E91" w:rsidRPr="00D071C3" w:rsidRDefault="00805E91" w:rsidP="00805E9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Еду берите с запасом, так же как и воду, на всякий случай, если вы задержитесь. </w:t>
      </w:r>
    </w:p>
    <w:p w:rsidR="00805E91" w:rsidRPr="00D071C3" w:rsidRDefault="00805E91" w:rsidP="0080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91" w:rsidRPr="00D071C3" w:rsidRDefault="00805E91" w:rsidP="00805E91">
      <w:pPr>
        <w:spacing w:after="0" w:line="240" w:lineRule="auto"/>
        <w:jc w:val="both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D071C3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Правила безопасности в лесу </w:t>
      </w:r>
    </w:p>
    <w:p w:rsidR="00805E91" w:rsidRPr="00D82937" w:rsidRDefault="00805E91" w:rsidP="00805E91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82937">
        <w:rPr>
          <w:rFonts w:ascii="Times New Roman" w:hAnsi="Times New Roman" w:cs="Times New Roman"/>
          <w:sz w:val="28"/>
          <w:szCs w:val="28"/>
        </w:rPr>
        <w:t xml:space="preserve">Ваша одежда должна быть яркой, если вдруг вы потеряетесь, вас не заметят в камуфляже. Наденьте куртки желтого, красного или белого цветов, желательно приклеить к ним светоотражающие рисунки или полоски. </w:t>
      </w:r>
    </w:p>
    <w:p w:rsidR="00805E91" w:rsidRPr="00D82937" w:rsidRDefault="00805E91" w:rsidP="00805E91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82937">
        <w:rPr>
          <w:rFonts w:ascii="Times New Roman" w:hAnsi="Times New Roman" w:cs="Times New Roman"/>
          <w:sz w:val="28"/>
          <w:szCs w:val="28"/>
        </w:rPr>
        <w:t xml:space="preserve">Наметьте свой маршрут и старайтесь не уходить от него далеко. Не срезайте себе угол, в надежде добраться в какую-либо точку скорее, тем более, если быстрый путь лежит через болото. </w:t>
      </w:r>
    </w:p>
    <w:p w:rsidR="00805E91" w:rsidRPr="00D82937" w:rsidRDefault="00805E91" w:rsidP="00805E91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82937">
        <w:rPr>
          <w:rFonts w:ascii="Times New Roman" w:hAnsi="Times New Roman" w:cs="Times New Roman"/>
          <w:sz w:val="28"/>
          <w:szCs w:val="28"/>
        </w:rPr>
        <w:t xml:space="preserve">Если ваш родственник или друг потеряется, немедленно вызовите спасательную группу. </w:t>
      </w:r>
    </w:p>
    <w:p w:rsidR="00805E91" w:rsidRPr="00D82937" w:rsidRDefault="00805E91" w:rsidP="00805E91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82937">
        <w:rPr>
          <w:rFonts w:ascii="Times New Roman" w:hAnsi="Times New Roman" w:cs="Times New Roman"/>
          <w:sz w:val="28"/>
          <w:szCs w:val="28"/>
        </w:rPr>
        <w:t xml:space="preserve">Не пытайтесь искать только самостоятельно, вы можете затоптать следы, по которым спасатели будут искать пропавшего человека. </w:t>
      </w:r>
    </w:p>
    <w:p w:rsidR="00805E91" w:rsidRPr="00D82937" w:rsidRDefault="00805E91" w:rsidP="00805E91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82937">
        <w:rPr>
          <w:rFonts w:ascii="Times New Roman" w:hAnsi="Times New Roman" w:cs="Times New Roman"/>
          <w:sz w:val="28"/>
          <w:szCs w:val="28"/>
        </w:rPr>
        <w:t xml:space="preserve">Чтобы найти человека, который потерялся, вы можете попробовать докричаться до него или </w:t>
      </w:r>
      <w:proofErr w:type="spellStart"/>
      <w:r w:rsidRPr="00D82937">
        <w:rPr>
          <w:rFonts w:ascii="Times New Roman" w:hAnsi="Times New Roman" w:cs="Times New Roman"/>
          <w:sz w:val="28"/>
          <w:szCs w:val="28"/>
        </w:rPr>
        <w:t>догудеться</w:t>
      </w:r>
      <w:proofErr w:type="spellEnd"/>
      <w:r w:rsidRPr="00D82937">
        <w:rPr>
          <w:rFonts w:ascii="Times New Roman" w:hAnsi="Times New Roman" w:cs="Times New Roman"/>
          <w:sz w:val="28"/>
          <w:szCs w:val="28"/>
        </w:rPr>
        <w:t xml:space="preserve"> сигналом из машины. </w:t>
      </w:r>
    </w:p>
    <w:p w:rsidR="00805E91" w:rsidRPr="00F63A91" w:rsidRDefault="00805E91" w:rsidP="0080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A91">
        <w:rPr>
          <w:rFonts w:ascii="Times New Roman" w:hAnsi="Times New Roman" w:cs="Times New Roman"/>
          <w:b/>
          <w:i/>
          <w:sz w:val="28"/>
          <w:szCs w:val="28"/>
        </w:rPr>
        <w:t>Только помните, вы должны ждать его достаточно продолжительное время на одном и том же месте.</w:t>
      </w:r>
    </w:p>
    <w:p w:rsidR="00805E91" w:rsidRPr="00D071C3" w:rsidRDefault="00805E91" w:rsidP="0080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По рассказам людей, которым приходилось теряться, часто получается так, что они идут на сигнал, а когда доходят до нужного места, видят, что машина уже уехала. </w:t>
      </w:r>
    </w:p>
    <w:p w:rsidR="00805E91" w:rsidRPr="00D071C3" w:rsidRDefault="00805E91" w:rsidP="00805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Обязательно возьмите с собой медикаменты. В лесу может стать плохо тем, кто не имеет хорошей физической подготовки, так же могут обостриться какие-то хронические заболевания, если они у вас есть. </w:t>
      </w:r>
    </w:p>
    <w:p w:rsidR="00805E91" w:rsidRPr="00D071C3" w:rsidRDefault="00805E91" w:rsidP="00805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Внимательно смотрите под ноги в лесу, чтобы не заработать вывих и не провалиться в какую-то яму. </w:t>
      </w:r>
    </w:p>
    <w:p w:rsidR="00805E91" w:rsidRDefault="00805E91" w:rsidP="00805E91">
      <w:pPr>
        <w:spacing w:after="0" w:line="240" w:lineRule="auto"/>
        <w:jc w:val="both"/>
        <w:rPr>
          <w:rFonts w:ascii="Times New Roman" w:hAnsi="Times New Roman" w:cs="Times New Roman"/>
          <w:b/>
          <w:color w:val="33CC33"/>
          <w:sz w:val="36"/>
          <w:szCs w:val="36"/>
        </w:rPr>
      </w:pPr>
    </w:p>
    <w:p w:rsidR="003E3B78" w:rsidRPr="00F63A91" w:rsidRDefault="003E3B78" w:rsidP="003E3B78">
      <w:pPr>
        <w:spacing w:after="0" w:line="240" w:lineRule="auto"/>
        <w:jc w:val="both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F63A91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Мусор </w:t>
      </w:r>
    </w:p>
    <w:p w:rsidR="003E3B78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63A91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Соблюдайте правила поведения в лесу, не оставляйте на природе мусор.</w:t>
      </w:r>
    </w:p>
    <w:p w:rsidR="003E3B78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Вы можете оставить остатки продуктов в одном месте, например, под кустом, чтобы животные могли полакомиться, если же они не съедят остатки пищи, то с ней произойдет процесс разложения и вред природе нанесен не будет. </w:t>
      </w:r>
    </w:p>
    <w:p w:rsidR="003E3B78" w:rsidRPr="00D071C3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Если у вас получилось большое количество отходов, то выкопайте для них небольшую ямку, положите их туда и засыпьте их землей или прикройте дерном. </w:t>
      </w:r>
    </w:p>
    <w:p w:rsidR="003E3B78" w:rsidRPr="00D071C3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То, что нельзя сжечь в костре: резину, железные банки, полиэтилен, стекло, пластиковые бутылки, заберите с собой, не поленитесь довести все это до самого близлежащего контейнера. </w:t>
      </w:r>
    </w:p>
    <w:p w:rsidR="003E3B78" w:rsidRDefault="003E3B78" w:rsidP="003E3B7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63A91">
        <w:rPr>
          <w:rFonts w:ascii="Times New Roman" w:hAnsi="Times New Roman" w:cs="Times New Roman"/>
          <w:b/>
          <w:i/>
          <w:color w:val="C00000"/>
          <w:sz w:val="28"/>
          <w:szCs w:val="28"/>
        </w:rPr>
        <w:t>Никогда не разбивайте стеклянные бутылки!</w:t>
      </w:r>
    </w:p>
    <w:p w:rsidR="003E3B78" w:rsidRPr="00D071C3" w:rsidRDefault="003E3B78" w:rsidP="003E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Вы же не хотите поранить себя, других людей или лесных зверей? Тем более, что в большую жару, стекло может превратиться в подобие лупы и стать причиной лесного пожара. </w:t>
      </w:r>
    </w:p>
    <w:p w:rsidR="003E3B78" w:rsidRPr="00D071C3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Не нужно оставлять ненужные для вас вещи на природе. </w:t>
      </w:r>
    </w:p>
    <w:p w:rsidR="003E3B78" w:rsidRPr="00D071C3" w:rsidRDefault="003E3B78" w:rsidP="003E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B78" w:rsidRPr="00F63A91" w:rsidRDefault="003E3B78" w:rsidP="003E3B78">
      <w:pPr>
        <w:spacing w:after="0" w:line="240" w:lineRule="auto"/>
        <w:jc w:val="both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F63A91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Костер. </w:t>
      </w:r>
    </w:p>
    <w:p w:rsidR="003E3B78" w:rsidRPr="00D071C3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Не разводите костер вблизи деревьев и кустов, отойдите от них хотя бы на 1,5 метра. В противном случае, вы устроите пожар, особенно в том случае, когда дождя не было длительное время </w:t>
      </w:r>
    </w:p>
    <w:p w:rsidR="003E3B78" w:rsidRPr="00D071C3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Если вы видите рядом костровое место, то не устраивайте новое. Вам самим будет значительно легче создать огонь на земле, прогретой углями, к тому же, вы сохраните минимум два квадратных метра лесной почвы для жизни растений, животных и микроорганизмов. </w:t>
      </w:r>
    </w:p>
    <w:p w:rsidR="003E3B78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3">
        <w:rPr>
          <w:rFonts w:ascii="Times New Roman" w:hAnsi="Times New Roman" w:cs="Times New Roman"/>
          <w:sz w:val="28"/>
          <w:szCs w:val="28"/>
        </w:rPr>
        <w:t xml:space="preserve">Если вы не нашли готового места для костра, то снимите немного верхнего слоя с почвы (дерна) и разложите его вокруг своего кострища для того, чтобы создать естественное препятствие. Когда будете уезжать, верните дерн на свое место для того, чтобы точечное выгорание быстро зарастало. </w:t>
      </w:r>
    </w:p>
    <w:p w:rsidR="003E3B78" w:rsidRPr="00F63A91" w:rsidRDefault="003E3B78" w:rsidP="003E3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63A9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Никогда не оставляйте костер, уезжая домой!Обязательно убедитесь, что он не загорится снова после вашего ухода. </w:t>
      </w:r>
    </w:p>
    <w:p w:rsidR="003E3B78" w:rsidRDefault="003E3B78" w:rsidP="003E3B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E3B78" w:rsidRPr="00F63A91" w:rsidRDefault="003E3B78" w:rsidP="003E3B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82937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12065</wp:posOffset>
            </wp:positionV>
            <wp:extent cx="3505200" cy="2968625"/>
            <wp:effectExtent l="0" t="0" r="0" b="3175"/>
            <wp:wrapTight wrapText="bothSides">
              <wp:wrapPolygon edited="0">
                <wp:start x="470" y="0"/>
                <wp:lineTo x="0" y="277"/>
                <wp:lineTo x="0" y="21346"/>
                <wp:lineTo x="470" y="21484"/>
                <wp:lineTo x="21013" y="21484"/>
                <wp:lineTo x="21483" y="21346"/>
                <wp:lineTo x="21483" y="277"/>
                <wp:lineTo x="21013" y="0"/>
                <wp:lineTo x="470" y="0"/>
              </wp:wrapPolygon>
            </wp:wrapTight>
            <wp:docPr id="7" name="Рисунок 7" descr="http://weclipart.com/gimg/29C406E249622467/stock-vector-cartoon-of-family-group-sitting-around-campfire-in-forest-setting-504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clipart.com/gimg/29C406E249622467/stock-vector-cartoon-of-family-group-sitting-around-campfire-in-forest-setting-5040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278"/>
                    <a:stretch/>
                  </pic:blipFill>
                  <pic:spPr bwMode="auto">
                    <a:xfrm>
                      <a:off x="0" y="0"/>
                      <a:ext cx="3505200" cy="296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CellMar>
          <w:top w:w="284" w:type="dxa"/>
        </w:tblCellMar>
        <w:tblLook w:val="04A0"/>
      </w:tblPr>
      <w:tblGrid>
        <w:gridCol w:w="3641"/>
      </w:tblGrid>
      <w:tr w:rsidR="003E3B78" w:rsidTr="004206DA">
        <w:trPr>
          <w:trHeight w:val="851"/>
        </w:trPr>
        <w:tc>
          <w:tcPr>
            <w:tcW w:w="3641" w:type="dxa"/>
          </w:tcPr>
          <w:p w:rsidR="003E3B78" w:rsidRDefault="003E3B78" w:rsidP="004206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F63A9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Если вдруг вы увидите поблизости лесной или травяной пожар, немедленно звоните 112 или 01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!</w:t>
            </w:r>
          </w:p>
          <w:p w:rsidR="003E3B78" w:rsidRDefault="003E3B78" w:rsidP="004206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</w:tr>
    </w:tbl>
    <w:p w:rsidR="00805E91" w:rsidRDefault="00805E91" w:rsidP="0080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5E91" w:rsidSect="00D071C3">
      <w:pgSz w:w="11906" w:h="16838"/>
      <w:pgMar w:top="851" w:right="851" w:bottom="851" w:left="851" w:header="709" w:footer="709" w:gutter="0"/>
      <w:pgBorders w:offsetFrom="page">
        <w:top w:val="dotDotDash" w:sz="36" w:space="24" w:color="7BF402"/>
        <w:left w:val="dotDotDash" w:sz="36" w:space="24" w:color="7BF402"/>
        <w:bottom w:val="dotDotDash" w:sz="36" w:space="24" w:color="7BF402"/>
        <w:right w:val="dotDotDash" w:sz="36" w:space="24" w:color="7BF40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A99"/>
    <w:multiLevelType w:val="hybridMultilevel"/>
    <w:tmpl w:val="E09072BE"/>
    <w:lvl w:ilvl="0" w:tplc="D9B47E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9719E0"/>
    <w:multiLevelType w:val="hybridMultilevel"/>
    <w:tmpl w:val="A5CAC498"/>
    <w:lvl w:ilvl="0" w:tplc="D9B47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EB9"/>
    <w:multiLevelType w:val="hybridMultilevel"/>
    <w:tmpl w:val="B456E078"/>
    <w:lvl w:ilvl="0" w:tplc="BF7EC37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 w:grammar="clean"/>
  <w:defaultTabStop w:val="708"/>
  <w:characterSpacingControl w:val="doNotCompress"/>
  <w:compat/>
  <w:rsids>
    <w:rsidRoot w:val="00FC65C2"/>
    <w:rsid w:val="00112D61"/>
    <w:rsid w:val="00265634"/>
    <w:rsid w:val="00337D12"/>
    <w:rsid w:val="003E3B78"/>
    <w:rsid w:val="004D26CD"/>
    <w:rsid w:val="0060275F"/>
    <w:rsid w:val="00805E91"/>
    <w:rsid w:val="00986207"/>
    <w:rsid w:val="00A50A40"/>
    <w:rsid w:val="00BE221C"/>
    <w:rsid w:val="00D071C3"/>
    <w:rsid w:val="00D82937"/>
    <w:rsid w:val="00E058A8"/>
    <w:rsid w:val="00E506A9"/>
    <w:rsid w:val="00F63A91"/>
    <w:rsid w:val="00FC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fff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C3"/>
    <w:pPr>
      <w:ind w:left="720"/>
      <w:contextualSpacing/>
    </w:pPr>
  </w:style>
  <w:style w:type="table" w:styleId="a4">
    <w:name w:val="Table Grid"/>
    <w:basedOn w:val="a1"/>
    <w:uiPriority w:val="39"/>
    <w:rsid w:val="00F6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4</cp:revision>
  <dcterms:created xsi:type="dcterms:W3CDTF">2017-07-21T16:11:00Z</dcterms:created>
  <dcterms:modified xsi:type="dcterms:W3CDTF">2017-07-24T10:07:00Z</dcterms:modified>
</cp:coreProperties>
</file>